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9F" w:rsidRDefault="0026439F" w:rsidP="0026439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я</w:t>
      </w:r>
    </w:p>
    <w:p w:rsidR="0026439F" w:rsidRDefault="0026439F" w:rsidP="0026439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6439F" w:rsidRDefault="0026439F" w:rsidP="0026439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6439F" w:rsidRDefault="0069512D" w:rsidP="0026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Черчетское</w:t>
      </w:r>
      <w:r w:rsidR="0026439F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26439F" w:rsidRDefault="0026439F" w:rsidP="0026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9512D">
        <w:rPr>
          <w:rFonts w:ascii="Times New Roman" w:hAnsi="Times New Roman"/>
          <w:b/>
          <w:sz w:val="28"/>
          <w:szCs w:val="28"/>
        </w:rPr>
        <w:t>Черчетского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26439F" w:rsidRDefault="0026439F" w:rsidP="0026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39F" w:rsidRDefault="0026439F" w:rsidP="0026439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6439F" w:rsidRDefault="0026439F" w:rsidP="0026439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252"/>
      </w:tblGrid>
      <w:tr w:rsidR="0026439F" w:rsidRPr="00B573AF" w:rsidTr="00FB3041">
        <w:trPr>
          <w:trHeight w:val="669"/>
        </w:trPr>
        <w:tc>
          <w:tcPr>
            <w:tcW w:w="925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6439F" w:rsidRPr="00B573AF" w:rsidRDefault="0026439F" w:rsidP="00FB30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439F" w:rsidRPr="00B573AF" w:rsidRDefault="0026439F" w:rsidP="00695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 w:rsidR="0069512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</w:t>
            </w:r>
            <w:r w:rsidR="0069512D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2013 года                                                                      № </w:t>
            </w:r>
            <w:r w:rsidR="006951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26439F" w:rsidRDefault="0026439F" w:rsidP="0026439F">
      <w:pPr>
        <w:spacing w:after="0" w:line="240" w:lineRule="auto"/>
      </w:pPr>
    </w:p>
    <w:p w:rsidR="0026439F" w:rsidRPr="002740FC" w:rsidRDefault="0026439F" w:rsidP="0026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FC">
        <w:rPr>
          <w:rFonts w:ascii="Times New Roman" w:hAnsi="Times New Roman" w:cs="Times New Roman"/>
          <w:sz w:val="24"/>
          <w:szCs w:val="24"/>
        </w:rPr>
        <w:t xml:space="preserve">Об утверждении Порядка размещения сведений </w:t>
      </w:r>
    </w:p>
    <w:p w:rsidR="0026439F" w:rsidRPr="002740FC" w:rsidRDefault="0026439F" w:rsidP="0026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FC">
        <w:rPr>
          <w:rFonts w:ascii="Times New Roman" w:hAnsi="Times New Roman" w:cs="Times New Roman"/>
          <w:sz w:val="24"/>
          <w:szCs w:val="24"/>
        </w:rPr>
        <w:t>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2740FC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</w:t>
      </w:r>
    </w:p>
    <w:p w:rsidR="0026439F" w:rsidRPr="002740FC" w:rsidRDefault="0026439F" w:rsidP="0026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FC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лиц, замещающих </w:t>
      </w:r>
    </w:p>
    <w:p w:rsidR="0026439F" w:rsidRDefault="0026439F" w:rsidP="0026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FC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</w:p>
    <w:p w:rsidR="0026439F" w:rsidRDefault="0069512D" w:rsidP="0026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Черчетского</w:t>
      </w:r>
      <w:r w:rsidR="002643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6439F" w:rsidRPr="002740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439F" w:rsidRDefault="0026439F" w:rsidP="0026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F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FC">
        <w:rPr>
          <w:rFonts w:ascii="Times New Roman" w:hAnsi="Times New Roman" w:cs="Times New Roman"/>
          <w:sz w:val="24"/>
          <w:szCs w:val="24"/>
        </w:rPr>
        <w:t>служащих и членов их семей</w:t>
      </w:r>
    </w:p>
    <w:p w:rsidR="0026439F" w:rsidRDefault="0026439F" w:rsidP="0026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F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69512D">
        <w:rPr>
          <w:rFonts w:ascii="Times New Roman" w:hAnsi="Times New Roman" w:cs="Times New Roman"/>
          <w:sz w:val="24"/>
          <w:szCs w:val="24"/>
        </w:rPr>
        <w:t>Черчетского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FC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26439F" w:rsidRDefault="0026439F" w:rsidP="0026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F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458F8">
        <w:rPr>
          <w:rFonts w:ascii="Times New Roman" w:hAnsi="Times New Roman" w:cs="Times New Roman"/>
          <w:sz w:val="24"/>
          <w:szCs w:val="24"/>
        </w:rPr>
        <w:t xml:space="preserve">предоставления этих сведений  </w:t>
      </w:r>
    </w:p>
    <w:p w:rsidR="0026439F" w:rsidRDefault="0026439F" w:rsidP="0026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458F8">
        <w:rPr>
          <w:rFonts w:ascii="Times New Roman" w:hAnsi="Times New Roman" w:cs="Times New Roman"/>
          <w:sz w:val="24"/>
          <w:szCs w:val="24"/>
        </w:rPr>
        <w:t>редствам массовой информации для опубликования</w:t>
      </w:r>
    </w:p>
    <w:p w:rsidR="0026439F" w:rsidRPr="0098122A" w:rsidRDefault="0026439F" w:rsidP="00264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39F" w:rsidRPr="002740FC" w:rsidRDefault="0026439F" w:rsidP="002643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D458F8">
        <w:rPr>
          <w:rFonts w:ascii="Times New Roman" w:hAnsi="Times New Roman"/>
          <w:sz w:val="24"/>
          <w:szCs w:val="24"/>
        </w:rPr>
        <w:t>В соответствии с Федеральным</w:t>
      </w:r>
      <w:r>
        <w:rPr>
          <w:rFonts w:ascii="Times New Roman" w:hAnsi="Times New Roman"/>
          <w:sz w:val="24"/>
          <w:szCs w:val="24"/>
        </w:rPr>
        <w:t>и законами</w:t>
      </w:r>
      <w:r w:rsidRPr="00D458F8">
        <w:rPr>
          <w:rFonts w:ascii="Times New Roman" w:hAnsi="Times New Roman"/>
          <w:sz w:val="24"/>
          <w:szCs w:val="24"/>
        </w:rPr>
        <w:t xml:space="preserve"> от 25.12.2008</w:t>
      </w:r>
      <w:r w:rsidR="003E7C88">
        <w:rPr>
          <w:rFonts w:ascii="Times New Roman" w:hAnsi="Times New Roman"/>
          <w:sz w:val="24"/>
          <w:szCs w:val="24"/>
        </w:rPr>
        <w:t>г.</w:t>
      </w:r>
      <w:r w:rsidRPr="00D458F8">
        <w:rPr>
          <w:rFonts w:ascii="Times New Roman" w:hAnsi="Times New Roman"/>
          <w:sz w:val="24"/>
          <w:szCs w:val="24"/>
        </w:rPr>
        <w:t xml:space="preserve"> № 273-ФЗ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458F8">
        <w:rPr>
          <w:rFonts w:ascii="Times New Roman" w:hAnsi="Times New Roman"/>
          <w:sz w:val="24"/>
          <w:szCs w:val="24"/>
        </w:rPr>
        <w:t xml:space="preserve"> «О противодействии коррупции», от 02.03.2007</w:t>
      </w:r>
      <w:r w:rsidR="003E7C88">
        <w:rPr>
          <w:rFonts w:ascii="Times New Roman" w:hAnsi="Times New Roman"/>
          <w:sz w:val="24"/>
          <w:szCs w:val="24"/>
        </w:rPr>
        <w:t xml:space="preserve">г. </w:t>
      </w:r>
      <w:r w:rsidRPr="00D458F8">
        <w:rPr>
          <w:rFonts w:ascii="Times New Roman" w:hAnsi="Times New Roman"/>
          <w:sz w:val="24"/>
          <w:szCs w:val="24"/>
        </w:rPr>
        <w:t xml:space="preserve"> № 25-ФЗ «О муниципальной службе в Российской Федерации», от 06.10.2003</w:t>
      </w:r>
      <w:r w:rsidR="003E7C88">
        <w:rPr>
          <w:rFonts w:ascii="Times New Roman" w:hAnsi="Times New Roman"/>
          <w:sz w:val="24"/>
          <w:szCs w:val="24"/>
        </w:rPr>
        <w:t>г.</w:t>
      </w:r>
      <w:r w:rsidRPr="00D458F8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C2861">
        <w:rPr>
          <w:sz w:val="24"/>
          <w:szCs w:val="24"/>
        </w:rPr>
        <w:t xml:space="preserve"> </w:t>
      </w:r>
      <w:r w:rsidRPr="00D458F8">
        <w:rPr>
          <w:rFonts w:ascii="Times New Roman" w:hAnsi="Times New Roman"/>
          <w:sz w:val="24"/>
          <w:szCs w:val="24"/>
        </w:rPr>
        <w:t>на основании Указа Президента РФ от 18</w:t>
      </w:r>
      <w:r>
        <w:rPr>
          <w:rFonts w:ascii="Times New Roman" w:hAnsi="Times New Roman"/>
          <w:sz w:val="24"/>
          <w:szCs w:val="24"/>
        </w:rPr>
        <w:t>.05.</w:t>
      </w:r>
      <w:r w:rsidRPr="00D458F8">
        <w:rPr>
          <w:rFonts w:ascii="Times New Roman" w:hAnsi="Times New Roman"/>
          <w:sz w:val="24"/>
          <w:szCs w:val="24"/>
        </w:rPr>
        <w:t xml:space="preserve"> 2009</w:t>
      </w:r>
      <w:r w:rsidR="003E7C88">
        <w:rPr>
          <w:rFonts w:ascii="Times New Roman" w:hAnsi="Times New Roman"/>
          <w:sz w:val="24"/>
          <w:szCs w:val="24"/>
        </w:rPr>
        <w:t>г.</w:t>
      </w:r>
      <w:r w:rsidRPr="00D458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D458F8">
        <w:rPr>
          <w:rFonts w:ascii="Times New Roman" w:hAnsi="Times New Roman"/>
          <w:sz w:val="24"/>
          <w:szCs w:val="24"/>
        </w:rPr>
        <w:t xml:space="preserve"> 561 «Об утверждении порядка размещения сведений о доходах, об имуществе и обязательствах имущественного характера лиц, замещающих государственные</w:t>
      </w:r>
      <w:proofErr w:type="gramEnd"/>
      <w:r w:rsidRPr="00D458F8">
        <w:rPr>
          <w:rFonts w:ascii="Times New Roman" w:hAnsi="Times New Roman"/>
          <w:sz w:val="24"/>
          <w:szCs w:val="24"/>
        </w:rPr>
        <w:t xml:space="preserve">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 </w:t>
      </w:r>
      <w:r w:rsidRPr="002740FC">
        <w:rPr>
          <w:rFonts w:ascii="Times New Roman" w:hAnsi="Times New Roman"/>
          <w:sz w:val="24"/>
          <w:szCs w:val="24"/>
        </w:rPr>
        <w:t xml:space="preserve">руководствуясь ст. ст. 23, 46 Устава </w:t>
      </w:r>
      <w:r w:rsidR="0069512D">
        <w:rPr>
          <w:rFonts w:ascii="Times New Roman" w:hAnsi="Times New Roman"/>
          <w:bCs/>
          <w:sz w:val="24"/>
          <w:szCs w:val="24"/>
        </w:rPr>
        <w:t>Черчетского</w:t>
      </w:r>
      <w:r w:rsidRPr="002740FC">
        <w:rPr>
          <w:rFonts w:ascii="Times New Roman" w:hAnsi="Times New Roman"/>
          <w:bCs/>
          <w:sz w:val="24"/>
          <w:szCs w:val="24"/>
        </w:rPr>
        <w:t xml:space="preserve"> муниципального образования,</w:t>
      </w:r>
      <w:r w:rsidRPr="002740FC">
        <w:rPr>
          <w:rFonts w:ascii="Times New Roman" w:hAnsi="Times New Roman"/>
          <w:sz w:val="24"/>
          <w:szCs w:val="24"/>
        </w:rPr>
        <w:t xml:space="preserve"> администрация </w:t>
      </w:r>
      <w:r w:rsidR="0069512D">
        <w:rPr>
          <w:rFonts w:ascii="Times New Roman" w:hAnsi="Times New Roman"/>
          <w:sz w:val="24"/>
          <w:szCs w:val="24"/>
        </w:rPr>
        <w:t>Черчетского</w:t>
      </w:r>
      <w:r w:rsidRPr="002740F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26439F" w:rsidRPr="00560540" w:rsidRDefault="0026439F" w:rsidP="00264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39F" w:rsidRPr="00560540" w:rsidRDefault="0026439F" w:rsidP="00264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ПОСТАНОВЛЯЕТ:</w:t>
      </w:r>
    </w:p>
    <w:p w:rsidR="0026439F" w:rsidRPr="00EE1EDA" w:rsidRDefault="0026439F" w:rsidP="002643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439F" w:rsidRPr="0098122A" w:rsidRDefault="0026439F" w:rsidP="003E7C8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8122A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прилагаемый </w:t>
      </w:r>
      <w:r w:rsidRPr="0098122A">
        <w:rPr>
          <w:rFonts w:ascii="Times New Roman" w:hAnsi="Times New Roman"/>
          <w:sz w:val="24"/>
          <w:szCs w:val="24"/>
        </w:rPr>
        <w:t xml:space="preserve">Порядок размещения сведений о доходах, </w:t>
      </w:r>
      <w:r>
        <w:rPr>
          <w:rFonts w:ascii="Times New Roman" w:hAnsi="Times New Roman"/>
          <w:sz w:val="24"/>
          <w:szCs w:val="24"/>
        </w:rPr>
        <w:t xml:space="preserve">расходах, </w:t>
      </w:r>
      <w:r w:rsidRPr="0098122A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лиц, замещающих муниципальные должности в администрации  </w:t>
      </w:r>
      <w:r w:rsidR="0069512D">
        <w:rPr>
          <w:rFonts w:ascii="Times New Roman" w:hAnsi="Times New Roman"/>
          <w:sz w:val="24"/>
          <w:szCs w:val="24"/>
        </w:rPr>
        <w:t>Черчетского</w:t>
      </w:r>
      <w:r w:rsidRPr="0098122A">
        <w:rPr>
          <w:rFonts w:ascii="Times New Roman" w:hAnsi="Times New Roman"/>
          <w:sz w:val="24"/>
          <w:szCs w:val="24"/>
        </w:rPr>
        <w:t xml:space="preserve"> муниципального образования, муниципальных  служащих и членов их семей на официальном сайте </w:t>
      </w:r>
      <w:r w:rsidR="0069512D">
        <w:rPr>
          <w:rFonts w:ascii="Times New Roman" w:hAnsi="Times New Roman"/>
          <w:sz w:val="24"/>
          <w:szCs w:val="24"/>
        </w:rPr>
        <w:t>Черчетского</w:t>
      </w:r>
      <w:r w:rsidRPr="0098122A">
        <w:rPr>
          <w:rFonts w:ascii="Times New Roman" w:hAnsi="Times New Roman"/>
          <w:sz w:val="24"/>
          <w:szCs w:val="24"/>
        </w:rPr>
        <w:t xml:space="preserve"> муниципального  образования и предоставления этих сведений  средствам массовой информации для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26439F" w:rsidRPr="00FA47B0" w:rsidRDefault="0069512D" w:rsidP="003E7C8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Главному</w:t>
      </w:r>
      <w:r w:rsidR="0026439F" w:rsidRPr="00FA47B0">
        <w:rPr>
          <w:rFonts w:ascii="Times New Roman" w:hAnsi="Times New Roman"/>
          <w:sz w:val="24"/>
          <w:szCs w:val="24"/>
        </w:rPr>
        <w:t xml:space="preserve"> специалисту администрации </w:t>
      </w:r>
      <w:r>
        <w:rPr>
          <w:rFonts w:ascii="Times New Roman" w:hAnsi="Times New Roman"/>
          <w:sz w:val="24"/>
          <w:szCs w:val="24"/>
        </w:rPr>
        <w:t>Черчетского</w:t>
      </w:r>
      <w:r w:rsidR="0026439F" w:rsidRPr="00FA47B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Огородниковой Р.И</w:t>
      </w:r>
      <w:r w:rsidR="0026439F" w:rsidRPr="00FA47B0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бюллетене нормативных правовых актов </w:t>
      </w:r>
      <w:r>
        <w:rPr>
          <w:rFonts w:ascii="Times New Roman" w:hAnsi="Times New Roman"/>
          <w:sz w:val="24"/>
          <w:szCs w:val="24"/>
        </w:rPr>
        <w:t>Черчетского</w:t>
      </w:r>
      <w:r w:rsidR="0026439F" w:rsidRPr="00FA47B0">
        <w:rPr>
          <w:rFonts w:ascii="Times New Roman" w:hAnsi="Times New Roman"/>
          <w:sz w:val="24"/>
          <w:szCs w:val="24"/>
        </w:rPr>
        <w:t xml:space="preserve"> муниципального образования «Официальные вести» и разместить на официальном сайте </w:t>
      </w:r>
      <w:r>
        <w:rPr>
          <w:rFonts w:ascii="Times New Roman" w:hAnsi="Times New Roman"/>
          <w:sz w:val="24"/>
          <w:szCs w:val="24"/>
        </w:rPr>
        <w:t>Черчетского</w:t>
      </w:r>
      <w:r w:rsidR="0026439F" w:rsidRPr="00FA47B0">
        <w:rPr>
          <w:rFonts w:ascii="Times New Roman" w:hAnsi="Times New Roman"/>
          <w:sz w:val="24"/>
          <w:szCs w:val="24"/>
        </w:rPr>
        <w:t xml:space="preserve"> муниципального образования в сети Интернет.</w:t>
      </w:r>
    </w:p>
    <w:p w:rsidR="0026439F" w:rsidRPr="00FA47B0" w:rsidRDefault="0026439F" w:rsidP="003E7C8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47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47B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6439F" w:rsidRPr="00560540" w:rsidRDefault="0026439F" w:rsidP="002643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439F" w:rsidRPr="00560540" w:rsidRDefault="0026439F" w:rsidP="0026439F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Глава </w:t>
      </w:r>
      <w:r w:rsidR="0069512D">
        <w:rPr>
          <w:rFonts w:ascii="Times New Roman" w:hAnsi="Times New Roman"/>
          <w:sz w:val="24"/>
          <w:szCs w:val="24"/>
        </w:rPr>
        <w:t>Черчетского</w:t>
      </w:r>
    </w:p>
    <w:p w:rsidR="0026439F" w:rsidRPr="003E7C88" w:rsidRDefault="0026439F" w:rsidP="003E7C8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69512D">
        <w:rPr>
          <w:rFonts w:ascii="Times New Roman" w:hAnsi="Times New Roman"/>
          <w:sz w:val="24"/>
          <w:szCs w:val="24"/>
        </w:rPr>
        <w:t>С.Н.Чичёв</w:t>
      </w:r>
    </w:p>
    <w:p w:rsidR="0026439F" w:rsidRPr="0098122A" w:rsidRDefault="0026439F" w:rsidP="00264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22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Pr="00981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26439F" w:rsidRPr="0098122A" w:rsidRDefault="0026439F" w:rsidP="00264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22A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</w:p>
    <w:p w:rsidR="0026439F" w:rsidRPr="0098122A" w:rsidRDefault="0026439F" w:rsidP="00264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администрации </w:t>
      </w:r>
      <w:r w:rsidR="0069512D">
        <w:rPr>
          <w:rFonts w:ascii="Times New Roman" w:hAnsi="Times New Roman" w:cs="Times New Roman"/>
          <w:sz w:val="24"/>
          <w:szCs w:val="24"/>
        </w:rPr>
        <w:t>Черчетского</w:t>
      </w:r>
    </w:p>
    <w:p w:rsidR="0026439F" w:rsidRPr="0098122A" w:rsidRDefault="0026439F" w:rsidP="00264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</w:t>
      </w:r>
    </w:p>
    <w:p w:rsidR="0026439F" w:rsidRPr="0098122A" w:rsidRDefault="0026439F" w:rsidP="0026439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1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8122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 </w:t>
      </w:r>
      <w:r w:rsidR="003E7C88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69512D">
        <w:rPr>
          <w:rFonts w:ascii="Times New Roman" w:hAnsi="Times New Roman" w:cs="Times New Roman"/>
          <w:bCs/>
          <w:sz w:val="24"/>
          <w:szCs w:val="24"/>
          <w:u w:val="single"/>
        </w:rPr>
        <w:t>13</w:t>
      </w:r>
      <w:r w:rsidR="003E7C88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Pr="0098122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0</w:t>
      </w:r>
      <w:r w:rsidR="0069512D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98122A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2013 г. № </w:t>
      </w:r>
      <w:r w:rsidR="0069512D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</w:p>
    <w:p w:rsidR="0026439F" w:rsidRDefault="0026439F" w:rsidP="0026439F">
      <w:pPr>
        <w:jc w:val="both"/>
        <w:rPr>
          <w:b/>
          <w:sz w:val="24"/>
          <w:szCs w:val="24"/>
        </w:rPr>
      </w:pPr>
    </w:p>
    <w:p w:rsidR="0026439F" w:rsidRDefault="0026439F" w:rsidP="003E7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0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6439F" w:rsidRPr="00FC2909" w:rsidRDefault="0026439F" w:rsidP="003E7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09">
        <w:rPr>
          <w:rFonts w:ascii="Times New Roman" w:hAnsi="Times New Roman" w:cs="Times New Roman"/>
          <w:b/>
          <w:sz w:val="24"/>
          <w:szCs w:val="24"/>
        </w:rPr>
        <w:t xml:space="preserve"> размещения сведений 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расходах, </w:t>
      </w:r>
      <w:r w:rsidRPr="00FC2909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замещающих муниципальные должности в администрации  </w:t>
      </w:r>
      <w:r w:rsidR="0069512D">
        <w:rPr>
          <w:rFonts w:ascii="Times New Roman" w:hAnsi="Times New Roman" w:cs="Times New Roman"/>
          <w:b/>
          <w:sz w:val="24"/>
          <w:szCs w:val="24"/>
        </w:rPr>
        <w:t>Черчетского</w:t>
      </w:r>
      <w:r w:rsidRPr="00FC290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муниципальных  служащих и членов их семей на официальном сайте </w:t>
      </w:r>
      <w:r w:rsidR="0069512D">
        <w:rPr>
          <w:rFonts w:ascii="Times New Roman" w:hAnsi="Times New Roman" w:cs="Times New Roman"/>
          <w:b/>
          <w:sz w:val="24"/>
          <w:szCs w:val="24"/>
        </w:rPr>
        <w:t>Черчетского</w:t>
      </w:r>
      <w:r w:rsidRPr="00FC29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C2909">
        <w:rPr>
          <w:rFonts w:ascii="Times New Roman" w:hAnsi="Times New Roman" w:cs="Times New Roman"/>
          <w:b/>
          <w:sz w:val="24"/>
          <w:szCs w:val="24"/>
        </w:rPr>
        <w:t>униципального  образования и предоставления этих сведений  средствам массовой информации для опубликования</w:t>
      </w:r>
    </w:p>
    <w:p w:rsidR="0026439F" w:rsidRDefault="0026439F" w:rsidP="003E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39F" w:rsidRPr="0098122A" w:rsidRDefault="0026439F" w:rsidP="003E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2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8122A">
        <w:rPr>
          <w:rFonts w:ascii="Times New Roman" w:hAnsi="Times New Roman" w:cs="Times New Roman"/>
          <w:sz w:val="24"/>
          <w:szCs w:val="24"/>
        </w:rPr>
        <w:t>Настоящи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8122A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122A">
        <w:rPr>
          <w:rFonts w:ascii="Times New Roman" w:hAnsi="Times New Roman" w:cs="Times New Roman"/>
          <w:sz w:val="24"/>
          <w:szCs w:val="24"/>
        </w:rPr>
        <w:t>к устанавлива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8122A">
        <w:rPr>
          <w:rFonts w:ascii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</w:rPr>
        <w:t xml:space="preserve">ь администрации </w:t>
      </w:r>
      <w:r w:rsidR="0069512D">
        <w:rPr>
          <w:rFonts w:ascii="Times New Roman" w:hAnsi="Times New Roman" w:cs="Times New Roman"/>
          <w:sz w:val="24"/>
          <w:szCs w:val="24"/>
        </w:rPr>
        <w:t>Черчетского</w:t>
      </w:r>
      <w:r w:rsidRPr="00981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 по размещению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8122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Pr="00FD2D92">
        <w:rPr>
          <w:rFonts w:ascii="Times New Roman" w:hAnsi="Times New Roman" w:cs="Times New Roman"/>
          <w:sz w:val="24"/>
          <w:szCs w:val="24"/>
        </w:rPr>
        <w:t xml:space="preserve"> </w:t>
      </w:r>
      <w:r w:rsidRPr="002740FC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69512D">
        <w:rPr>
          <w:rFonts w:ascii="Times New Roman" w:hAnsi="Times New Roman" w:cs="Times New Roman"/>
          <w:sz w:val="24"/>
          <w:szCs w:val="24"/>
        </w:rPr>
        <w:t>Черчетского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740FC">
        <w:rPr>
          <w:rFonts w:ascii="Times New Roman" w:hAnsi="Times New Roman" w:cs="Times New Roman"/>
          <w:sz w:val="24"/>
          <w:szCs w:val="24"/>
        </w:rPr>
        <w:t xml:space="preserve">,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FC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, включенных в соответствующие перечни, </w:t>
      </w:r>
      <w:r w:rsidRPr="002740FC"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122A">
        <w:rPr>
          <w:rFonts w:ascii="Times New Roman" w:hAnsi="Times New Roman" w:cs="Times New Roman"/>
          <w:sz w:val="24"/>
          <w:szCs w:val="24"/>
        </w:rPr>
        <w:t>их супругов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8122A">
        <w:rPr>
          <w:rFonts w:ascii="Times New Roman" w:hAnsi="Times New Roman" w:cs="Times New Roman"/>
          <w:sz w:val="24"/>
          <w:szCs w:val="24"/>
        </w:rPr>
        <w:t xml:space="preserve"> (далее - сведения о доходах, об имуществе и обязательствах имущественного характера)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9512D">
        <w:rPr>
          <w:rFonts w:ascii="Times New Roman" w:hAnsi="Times New Roman" w:cs="Times New Roman"/>
          <w:sz w:val="24"/>
          <w:szCs w:val="24"/>
        </w:rPr>
        <w:t>Черчетского</w:t>
      </w:r>
      <w:r w:rsidRPr="0098122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98122A">
        <w:rPr>
          <w:rFonts w:ascii="Times New Roman" w:hAnsi="Times New Roman" w:cs="Times New Roman"/>
          <w:sz w:val="24"/>
          <w:szCs w:val="24"/>
        </w:rPr>
        <w:t xml:space="preserve"> образования, а также по предоставлению этих сведений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для опубликования</w:t>
      </w:r>
      <w:r w:rsidRPr="0098122A">
        <w:rPr>
          <w:rFonts w:ascii="Times New Roman" w:hAnsi="Times New Roman" w:cs="Times New Roman"/>
          <w:sz w:val="24"/>
          <w:szCs w:val="24"/>
        </w:rPr>
        <w:t xml:space="preserve"> в связи с их запросами.</w:t>
      </w:r>
    </w:p>
    <w:p w:rsidR="0026439F" w:rsidRPr="0098122A" w:rsidRDefault="0026439F" w:rsidP="003E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2A">
        <w:rPr>
          <w:rFonts w:ascii="Times New Roman" w:hAnsi="Times New Roman" w:cs="Times New Roman"/>
          <w:sz w:val="24"/>
          <w:szCs w:val="24"/>
        </w:rPr>
        <w:t>2.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9512D">
        <w:rPr>
          <w:rFonts w:ascii="Times New Roman" w:hAnsi="Times New Roman" w:cs="Times New Roman"/>
          <w:sz w:val="24"/>
          <w:szCs w:val="24"/>
        </w:rPr>
        <w:t>Черчетского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8122A">
        <w:rPr>
          <w:rFonts w:ascii="Times New Roman" w:hAnsi="Times New Roman" w:cs="Times New Roman"/>
          <w:sz w:val="24"/>
          <w:szCs w:val="24"/>
        </w:rPr>
        <w:t xml:space="preserve"> размещаются и средствам массовой информации предоставляются для опубликования следующие сведения:</w:t>
      </w:r>
    </w:p>
    <w:p w:rsidR="0026439F" w:rsidRPr="0098122A" w:rsidRDefault="0026439F" w:rsidP="003E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2A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6439F" w:rsidRPr="0098122A" w:rsidRDefault="0026439F" w:rsidP="003E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2A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средств, с указанием вида и марки, принадлежащих на праве собственности лицу, замещающему муниципальную должность </w:t>
      </w:r>
      <w:r w:rsidR="0069512D">
        <w:rPr>
          <w:rFonts w:ascii="Times New Roman" w:hAnsi="Times New Roman" w:cs="Times New Roman"/>
          <w:sz w:val="24"/>
          <w:szCs w:val="24"/>
        </w:rPr>
        <w:t>Черчетского</w:t>
      </w:r>
      <w:r w:rsidRPr="00981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 (муниципальному служащему), его супруге (супругу) и несовершеннолетним детям;</w:t>
      </w:r>
    </w:p>
    <w:p w:rsidR="0026439F" w:rsidRDefault="0026439F" w:rsidP="003E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2A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 (муниципального служащего), его супруги (супр</w:t>
      </w:r>
      <w:r>
        <w:rPr>
          <w:rFonts w:ascii="Times New Roman" w:hAnsi="Times New Roman" w:cs="Times New Roman"/>
          <w:sz w:val="24"/>
          <w:szCs w:val="24"/>
        </w:rPr>
        <w:t>уга) и несовершеннолетних детей;</w:t>
      </w:r>
    </w:p>
    <w:p w:rsidR="0026439F" w:rsidRDefault="0026439F" w:rsidP="003E7C8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98122A">
        <w:rPr>
          <w:rFonts w:ascii="Times New Roman" w:hAnsi="Times New Roman" w:cs="Times New Roman"/>
          <w:sz w:val="24"/>
          <w:szCs w:val="24"/>
        </w:rPr>
        <w:t>сведения о расходах муниципального служащего и его супруг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122A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детей;</w:t>
      </w:r>
    </w:p>
    <w:p w:rsidR="0026439F" w:rsidRPr="0098122A" w:rsidRDefault="0026439F" w:rsidP="003E7C8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 </w:t>
      </w:r>
      <w:r w:rsidRPr="0098122A">
        <w:rPr>
          <w:rFonts w:ascii="Times New Roman" w:hAnsi="Times New Roman" w:cs="Times New Roman"/>
          <w:sz w:val="24"/>
          <w:szCs w:val="24"/>
        </w:rPr>
        <w:t>сведения об источниках 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службы (работы) за три последних года, предшествующих совершению сделки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39F" w:rsidRPr="0098122A" w:rsidRDefault="0026439F" w:rsidP="003E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2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122A">
        <w:rPr>
          <w:rFonts w:ascii="Times New Roman" w:hAnsi="Times New Roman" w:cs="Times New Roman"/>
          <w:sz w:val="24"/>
          <w:szCs w:val="24"/>
        </w:rPr>
        <w:t>В размещаемых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9512D">
        <w:rPr>
          <w:rFonts w:ascii="Times New Roman" w:hAnsi="Times New Roman" w:cs="Times New Roman"/>
          <w:sz w:val="24"/>
          <w:szCs w:val="24"/>
        </w:rPr>
        <w:t>Черчетского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8122A">
        <w:rPr>
          <w:rFonts w:ascii="Times New Roman" w:hAnsi="Times New Roman" w:cs="Times New Roman"/>
          <w:sz w:val="24"/>
          <w:szCs w:val="24"/>
        </w:rPr>
        <w:t xml:space="preserve"> и предоставляемых средствам массовой информации для опубликования сведени</w:t>
      </w:r>
      <w:r>
        <w:rPr>
          <w:rFonts w:ascii="Times New Roman" w:hAnsi="Times New Roman" w:cs="Times New Roman"/>
          <w:sz w:val="24"/>
          <w:szCs w:val="24"/>
        </w:rPr>
        <w:t>й, перечисленных в пункте 2 настоящего порядка,</w:t>
      </w:r>
      <w:r w:rsidRPr="0098122A">
        <w:rPr>
          <w:rFonts w:ascii="Times New Roman" w:hAnsi="Times New Roman" w:cs="Times New Roman"/>
          <w:sz w:val="24"/>
          <w:szCs w:val="24"/>
        </w:rPr>
        <w:t xml:space="preserve"> </w:t>
      </w:r>
      <w:r w:rsidRPr="00A32C58">
        <w:rPr>
          <w:rFonts w:ascii="Times New Roman" w:hAnsi="Times New Roman" w:cs="Times New Roman"/>
          <w:b/>
          <w:sz w:val="24"/>
          <w:szCs w:val="24"/>
        </w:rPr>
        <w:t>запрещается указывать</w:t>
      </w:r>
      <w:r w:rsidRPr="0098122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6439F" w:rsidRPr="0098122A" w:rsidRDefault="0026439F" w:rsidP="003E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2A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</w:t>
      </w:r>
      <w:r>
        <w:rPr>
          <w:rFonts w:ascii="Times New Roman" w:hAnsi="Times New Roman" w:cs="Times New Roman"/>
          <w:sz w:val="24"/>
          <w:szCs w:val="24"/>
        </w:rPr>
        <w:t>, расходах,</w:t>
      </w:r>
      <w:r w:rsidRPr="0097660E">
        <w:rPr>
          <w:rFonts w:ascii="Times New Roman" w:hAnsi="Times New Roman" w:cs="Times New Roman"/>
          <w:sz w:val="24"/>
          <w:szCs w:val="24"/>
        </w:rPr>
        <w:t xml:space="preserve"> </w:t>
      </w:r>
      <w:r w:rsidRPr="0098122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22A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 (муниципального служащего), его супруги (супруга) и несовершеннолетних детей;</w:t>
      </w:r>
    </w:p>
    <w:p w:rsidR="0026439F" w:rsidRPr="0098122A" w:rsidRDefault="0026439F" w:rsidP="003E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2A">
        <w:rPr>
          <w:rFonts w:ascii="Times New Roman" w:hAnsi="Times New Roman" w:cs="Times New Roman"/>
          <w:sz w:val="24"/>
          <w:szCs w:val="24"/>
        </w:rPr>
        <w:lastRenderedPageBreak/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26439F" w:rsidRPr="0098122A" w:rsidRDefault="0026439F" w:rsidP="003E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2A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(супруга), детей и иных членов семьи;</w:t>
      </w:r>
    </w:p>
    <w:p w:rsidR="0026439F" w:rsidRPr="0098122A" w:rsidRDefault="0026439F" w:rsidP="003E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2A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26439F" w:rsidRPr="0098122A" w:rsidRDefault="0026439F" w:rsidP="003E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2A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26439F" w:rsidRPr="0098122A" w:rsidRDefault="0026439F" w:rsidP="003E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2A">
        <w:rPr>
          <w:rFonts w:ascii="Times New Roman" w:hAnsi="Times New Roman" w:cs="Times New Roman"/>
          <w:sz w:val="24"/>
          <w:szCs w:val="24"/>
        </w:rPr>
        <w:t>4. Сведения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8122A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указанные в пункте 2 настоящего порядка, размещают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512D">
        <w:rPr>
          <w:rFonts w:ascii="Times New Roman" w:hAnsi="Times New Roman" w:cs="Times New Roman"/>
          <w:sz w:val="24"/>
          <w:szCs w:val="24"/>
        </w:rPr>
        <w:t>Черчетского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8122A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3E7C88">
        <w:rPr>
          <w:rFonts w:ascii="Times New Roman" w:hAnsi="Times New Roman" w:cs="Times New Roman"/>
          <w:sz w:val="24"/>
          <w:szCs w:val="24"/>
        </w:rPr>
        <w:t>е</w:t>
      </w:r>
      <w:r w:rsidRPr="0098122A">
        <w:rPr>
          <w:rFonts w:ascii="Times New Roman" w:hAnsi="Times New Roman" w:cs="Times New Roman"/>
          <w:sz w:val="24"/>
          <w:szCs w:val="24"/>
        </w:rPr>
        <w:t xml:space="preserve"> 14-ти рабочих дней со дня истечения срока, установленного для подачи справок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8122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характера.</w:t>
      </w:r>
    </w:p>
    <w:p w:rsidR="0026439F" w:rsidRPr="0098122A" w:rsidRDefault="0026439F" w:rsidP="003E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2A">
        <w:rPr>
          <w:rFonts w:ascii="Times New Roman" w:hAnsi="Times New Roman" w:cs="Times New Roman"/>
          <w:sz w:val="24"/>
          <w:szCs w:val="24"/>
        </w:rPr>
        <w:t xml:space="preserve"> 5. Размещение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512D">
        <w:rPr>
          <w:rFonts w:ascii="Times New Roman" w:hAnsi="Times New Roman" w:cs="Times New Roman"/>
          <w:sz w:val="24"/>
          <w:szCs w:val="24"/>
        </w:rPr>
        <w:t>Черчетского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8122A">
        <w:rPr>
          <w:rFonts w:ascii="Times New Roman" w:hAnsi="Times New Roman" w:cs="Times New Roman"/>
          <w:sz w:val="24"/>
          <w:szCs w:val="24"/>
        </w:rPr>
        <w:t xml:space="preserve">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8122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указанных в пункте 2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8122A">
        <w:rPr>
          <w:rFonts w:ascii="Times New Roman" w:hAnsi="Times New Roman" w:cs="Times New Roman"/>
          <w:sz w:val="24"/>
          <w:szCs w:val="24"/>
        </w:rPr>
        <w:t xml:space="preserve"> представленных лицами, замещающими муниципальные должности, муниципальными служащими </w:t>
      </w:r>
      <w:r w:rsidR="0069512D">
        <w:rPr>
          <w:rFonts w:ascii="Times New Roman" w:hAnsi="Times New Roman" w:cs="Times New Roman"/>
          <w:sz w:val="24"/>
          <w:szCs w:val="24"/>
        </w:rPr>
        <w:t>Черчетского</w:t>
      </w:r>
      <w:r w:rsidRPr="009812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122A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D49">
        <w:rPr>
          <w:rFonts w:ascii="Times New Roman" w:hAnsi="Times New Roman" w:cs="Times New Roman"/>
          <w:sz w:val="24"/>
          <w:szCs w:val="24"/>
          <w:u w:val="single"/>
        </w:rPr>
        <w:t xml:space="preserve">главным специалистом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512D">
        <w:rPr>
          <w:rFonts w:ascii="Times New Roman" w:hAnsi="Times New Roman" w:cs="Times New Roman"/>
          <w:sz w:val="24"/>
          <w:szCs w:val="24"/>
        </w:rPr>
        <w:t>Черчетского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который:</w:t>
      </w:r>
    </w:p>
    <w:p w:rsidR="0026439F" w:rsidRPr="0098122A" w:rsidRDefault="0026439F" w:rsidP="003E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2A">
        <w:rPr>
          <w:rFonts w:ascii="Times New Roman" w:hAnsi="Times New Roman" w:cs="Times New Roman"/>
          <w:sz w:val="24"/>
          <w:szCs w:val="24"/>
        </w:rPr>
        <w:t>а) в 3-дневный срок со дня поступления запроса от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122A">
        <w:rPr>
          <w:rFonts w:ascii="Times New Roman" w:hAnsi="Times New Roman" w:cs="Times New Roman"/>
          <w:sz w:val="24"/>
          <w:szCs w:val="24"/>
        </w:rPr>
        <w:t xml:space="preserve"> массовой информации сообща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122A">
        <w:rPr>
          <w:rFonts w:ascii="Times New Roman" w:hAnsi="Times New Roman" w:cs="Times New Roman"/>
          <w:sz w:val="24"/>
          <w:szCs w:val="24"/>
        </w:rPr>
        <w:t>т о нем лицу, замещающему муниципальную должность (муниципальному служащему), в отношении которого поступил запрос;</w:t>
      </w:r>
      <w:r w:rsidRPr="0098122A">
        <w:rPr>
          <w:rFonts w:ascii="Times New Roman" w:hAnsi="Times New Roman" w:cs="Times New Roman"/>
          <w:sz w:val="24"/>
          <w:szCs w:val="24"/>
        </w:rPr>
        <w:cr/>
        <w:t>б) в 7-дневный срок со дня поступления запроса от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122A">
        <w:rPr>
          <w:rFonts w:ascii="Times New Roman" w:hAnsi="Times New Roman" w:cs="Times New Roman"/>
          <w:sz w:val="24"/>
          <w:szCs w:val="24"/>
        </w:rPr>
        <w:t xml:space="preserve"> массовой информации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122A">
        <w:rPr>
          <w:rFonts w:ascii="Times New Roman" w:hAnsi="Times New Roman" w:cs="Times New Roman"/>
          <w:sz w:val="24"/>
          <w:szCs w:val="24"/>
        </w:rPr>
        <w:t xml:space="preserve">т предоставление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98122A">
        <w:rPr>
          <w:rFonts w:ascii="Times New Roman" w:hAnsi="Times New Roman" w:cs="Times New Roman"/>
          <w:sz w:val="24"/>
          <w:szCs w:val="24"/>
        </w:rPr>
        <w:t xml:space="preserve">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6439F" w:rsidRPr="0098122A" w:rsidRDefault="0026439F" w:rsidP="003E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E6">
        <w:rPr>
          <w:rFonts w:ascii="Times New Roman" w:hAnsi="Times New Roman" w:cs="Times New Roman"/>
          <w:sz w:val="24"/>
          <w:szCs w:val="24"/>
        </w:rPr>
        <w:t>6</w:t>
      </w:r>
      <w:r w:rsidRPr="009812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04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512D">
        <w:rPr>
          <w:rFonts w:ascii="Times New Roman" w:hAnsi="Times New Roman" w:cs="Times New Roman"/>
          <w:sz w:val="24"/>
          <w:szCs w:val="24"/>
        </w:rPr>
        <w:t>Черчетского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98122A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8122A">
        <w:rPr>
          <w:rFonts w:ascii="Times New Roman" w:hAnsi="Times New Roman" w:cs="Times New Roman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6439F" w:rsidRDefault="0026439F" w:rsidP="003E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3"/>
    </w:p>
    <w:p w:rsidR="0026439F" w:rsidRPr="0098122A" w:rsidRDefault="0026439F" w:rsidP="003E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34"/>
      <w:bookmarkEnd w:id="0"/>
      <w:r w:rsidRPr="0098122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sub_1004"/>
      <w:bookmarkEnd w:id="1"/>
    </w:p>
    <w:bookmarkEnd w:id="2"/>
    <w:p w:rsidR="0026439F" w:rsidRPr="0098122A" w:rsidRDefault="0026439F" w:rsidP="003E7C8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6439F" w:rsidRPr="00560540" w:rsidRDefault="0026439F" w:rsidP="003E7C88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Глава </w:t>
      </w:r>
      <w:r w:rsidR="0069512D">
        <w:rPr>
          <w:rFonts w:ascii="Times New Roman" w:hAnsi="Times New Roman"/>
          <w:sz w:val="24"/>
          <w:szCs w:val="24"/>
        </w:rPr>
        <w:t>Черчетского</w:t>
      </w:r>
    </w:p>
    <w:p w:rsidR="0026439F" w:rsidRPr="0098122A" w:rsidRDefault="0026439F" w:rsidP="003E7C8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69512D">
        <w:rPr>
          <w:rFonts w:ascii="Times New Roman" w:hAnsi="Times New Roman"/>
          <w:sz w:val="24"/>
          <w:szCs w:val="24"/>
        </w:rPr>
        <w:t>С.Н.Чичёв</w:t>
      </w:r>
    </w:p>
    <w:p w:rsidR="0026439F" w:rsidRPr="0098122A" w:rsidRDefault="0026439F" w:rsidP="003E7C8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974AD" w:rsidRDefault="00B974AD" w:rsidP="003E7C88">
      <w:pPr>
        <w:spacing w:line="240" w:lineRule="auto"/>
      </w:pPr>
    </w:p>
    <w:sectPr w:rsidR="00B974AD" w:rsidSect="009E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72F15"/>
    <w:multiLevelType w:val="hybridMultilevel"/>
    <w:tmpl w:val="CC429220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26439F"/>
    <w:rsid w:val="00211816"/>
    <w:rsid w:val="0026439F"/>
    <w:rsid w:val="003E7C88"/>
    <w:rsid w:val="0069512D"/>
    <w:rsid w:val="009E02A2"/>
    <w:rsid w:val="00B974AD"/>
    <w:rsid w:val="00F6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9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26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26439F"/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E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5</cp:revision>
  <cp:lastPrinted>2014-10-21T05:46:00Z</cp:lastPrinted>
  <dcterms:created xsi:type="dcterms:W3CDTF">2013-04-03T11:20:00Z</dcterms:created>
  <dcterms:modified xsi:type="dcterms:W3CDTF">2014-10-24T00:19:00Z</dcterms:modified>
</cp:coreProperties>
</file>